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75157C" w:rsidRDefault="005E1490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149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2333" cy="1042416"/>
            <wp:effectExtent l="19050" t="0" r="2667" b="0"/>
            <wp:docPr id="9" name="Рисунок 9" descr="C:\Николаева\1\e7629442acd14666f9a158efca89c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иколаева\1\e7629442acd14666f9a158efca89c4d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46" cy="10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90" w:rsidRPr="005E1490" w:rsidRDefault="005E1490" w:rsidP="005E1490">
      <w:pPr>
        <w:pStyle w:val="a4"/>
        <w:jc w:val="center"/>
        <w:rPr>
          <w:b/>
          <w:color w:val="000000"/>
          <w:sz w:val="27"/>
          <w:szCs w:val="27"/>
        </w:rPr>
      </w:pPr>
      <w:r w:rsidRPr="005E1490">
        <w:rPr>
          <w:b/>
          <w:color w:val="000000"/>
          <w:sz w:val="27"/>
          <w:szCs w:val="27"/>
        </w:rPr>
        <w:t xml:space="preserve">Уважаемые жители </w:t>
      </w:r>
      <w:proofErr w:type="spellStart"/>
      <w:r w:rsidRPr="005E1490">
        <w:rPr>
          <w:b/>
          <w:color w:val="000000"/>
          <w:sz w:val="27"/>
          <w:szCs w:val="27"/>
        </w:rPr>
        <w:t>Уинского</w:t>
      </w:r>
      <w:proofErr w:type="spellEnd"/>
      <w:r w:rsidRPr="005E1490">
        <w:rPr>
          <w:b/>
          <w:color w:val="000000"/>
          <w:sz w:val="27"/>
          <w:szCs w:val="27"/>
        </w:rPr>
        <w:t xml:space="preserve"> муниципального округа Пермского края!</w:t>
      </w:r>
    </w:p>
    <w:p w:rsidR="005E1490" w:rsidRDefault="005E1490" w:rsidP="005E1490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информирует вас о внесении </w:t>
      </w:r>
      <w:r w:rsidR="006F54C4">
        <w:rPr>
          <w:color w:val="000000"/>
          <w:sz w:val="27"/>
          <w:szCs w:val="27"/>
        </w:rPr>
        <w:t>1</w:t>
      </w:r>
      <w:r w:rsidR="00176649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>.09.202</w:t>
      </w:r>
      <w:r w:rsidR="006F54C4">
        <w:rPr>
          <w:color w:val="000000"/>
          <w:sz w:val="27"/>
          <w:szCs w:val="27"/>
        </w:rPr>
        <w:t>5</w:t>
      </w:r>
      <w:r w:rsidRPr="00C87B09">
        <w:rPr>
          <w:color w:val="000000"/>
          <w:sz w:val="27"/>
          <w:szCs w:val="27"/>
        </w:rPr>
        <w:t xml:space="preserve"> г</w:t>
      </w:r>
      <w:r>
        <w:rPr>
          <w:color w:val="000000"/>
          <w:sz w:val="27"/>
          <w:szCs w:val="27"/>
        </w:rPr>
        <w:t>. инициативного проекта «</w:t>
      </w:r>
      <w:r w:rsidR="00431007">
        <w:rPr>
          <w:rFonts w:eastAsia="Calibri"/>
          <w:sz w:val="28"/>
          <w:szCs w:val="28"/>
        </w:rPr>
        <w:t>Устройство детской игровой площадки «Красная горка» в д. Красногорка</w:t>
      </w:r>
      <w:r>
        <w:rPr>
          <w:color w:val="000000"/>
          <w:sz w:val="27"/>
          <w:szCs w:val="27"/>
        </w:rPr>
        <w:t>».</w:t>
      </w:r>
    </w:p>
    <w:p w:rsidR="005E1490" w:rsidRDefault="005E1490" w:rsidP="007848B8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Инициатор</w:t>
      </w:r>
      <w:r w:rsidR="00626335">
        <w:rPr>
          <w:color w:val="000000"/>
          <w:sz w:val="27"/>
          <w:szCs w:val="27"/>
        </w:rPr>
        <w:t>ом</w:t>
      </w:r>
      <w:r>
        <w:rPr>
          <w:color w:val="000000"/>
          <w:sz w:val="27"/>
          <w:szCs w:val="27"/>
        </w:rPr>
        <w:t xml:space="preserve"> проекта выступил</w:t>
      </w:r>
      <w:r w:rsidR="0007434C">
        <w:rPr>
          <w:color w:val="000000"/>
          <w:sz w:val="27"/>
          <w:szCs w:val="27"/>
        </w:rPr>
        <w:t>а инициативная группа в составе:</w:t>
      </w:r>
    </w:p>
    <w:p w:rsidR="0007434C" w:rsidRPr="00F57E1C" w:rsidRDefault="00431007" w:rsidP="0007434C">
      <w:pPr>
        <w:pStyle w:val="a4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Пасынкова</w:t>
      </w:r>
      <w:proofErr w:type="spellEnd"/>
      <w:r>
        <w:rPr>
          <w:sz w:val="28"/>
          <w:szCs w:val="28"/>
        </w:rPr>
        <w:t xml:space="preserve"> Е.Ю., </w:t>
      </w:r>
      <w:proofErr w:type="spellStart"/>
      <w:r>
        <w:rPr>
          <w:sz w:val="28"/>
          <w:szCs w:val="28"/>
        </w:rPr>
        <w:t>Зиятова</w:t>
      </w:r>
      <w:proofErr w:type="spellEnd"/>
      <w:r>
        <w:rPr>
          <w:sz w:val="28"/>
          <w:szCs w:val="28"/>
        </w:rPr>
        <w:t xml:space="preserve"> С.А., Зорина Т.В., Бычина О.И., Максимова Т.П., </w:t>
      </w:r>
      <w:proofErr w:type="spellStart"/>
      <w:r>
        <w:rPr>
          <w:sz w:val="28"/>
          <w:szCs w:val="28"/>
        </w:rPr>
        <w:t>Оглезнева</w:t>
      </w:r>
      <w:proofErr w:type="spellEnd"/>
      <w:r>
        <w:rPr>
          <w:sz w:val="28"/>
          <w:szCs w:val="28"/>
        </w:rPr>
        <w:t xml:space="preserve"> Т.В., Ощепкова И.И., </w:t>
      </w:r>
      <w:proofErr w:type="spellStart"/>
      <w:r>
        <w:rPr>
          <w:sz w:val="28"/>
          <w:szCs w:val="28"/>
        </w:rPr>
        <w:t>Пентюхова</w:t>
      </w:r>
      <w:proofErr w:type="spellEnd"/>
      <w:r>
        <w:rPr>
          <w:sz w:val="28"/>
          <w:szCs w:val="28"/>
        </w:rPr>
        <w:t xml:space="preserve"> Г.В., </w:t>
      </w:r>
      <w:proofErr w:type="spellStart"/>
      <w:r>
        <w:rPr>
          <w:sz w:val="28"/>
          <w:szCs w:val="28"/>
        </w:rPr>
        <w:t>Погорельченко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Смертина</w:t>
      </w:r>
      <w:proofErr w:type="spellEnd"/>
      <w:r>
        <w:rPr>
          <w:sz w:val="28"/>
          <w:szCs w:val="28"/>
        </w:rPr>
        <w:t xml:space="preserve"> О.П</w:t>
      </w:r>
      <w:r w:rsidR="006F54C4" w:rsidRPr="002708BC">
        <w:rPr>
          <w:sz w:val="28"/>
          <w:szCs w:val="28"/>
        </w:rPr>
        <w:t>.</w:t>
      </w:r>
    </w:p>
    <w:p w:rsidR="00F57E1C" w:rsidRPr="006F54C4" w:rsidRDefault="005E1490" w:rsidP="006F54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4C4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6F54C4" w:rsidRPr="006F54C4">
        <w:rPr>
          <w:rFonts w:ascii="Times New Roman" w:hAnsi="Times New Roman" w:cs="Times New Roman"/>
          <w:sz w:val="28"/>
          <w:szCs w:val="28"/>
        </w:rPr>
        <w:t xml:space="preserve">создания условий для </w:t>
      </w:r>
      <w:r w:rsidR="00431007">
        <w:rPr>
          <w:rFonts w:ascii="Times New Roman" w:hAnsi="Times New Roman" w:cs="Times New Roman"/>
          <w:sz w:val="28"/>
          <w:szCs w:val="28"/>
        </w:rPr>
        <w:t>активного и безопасного времяпрепровождения детей</w:t>
      </w:r>
      <w:r w:rsidRPr="006F54C4">
        <w:rPr>
          <w:rFonts w:ascii="Times New Roman" w:hAnsi="Times New Roman" w:cs="Times New Roman"/>
          <w:color w:val="000000"/>
          <w:sz w:val="28"/>
          <w:szCs w:val="28"/>
        </w:rPr>
        <w:t>, в ходе реализации инициативного проекта планируется выполнить следующие работы (как за счет бюджетных средств, так и за счет финансового и трудового участия всех привлекаемых сторон к реализации проекта)</w:t>
      </w:r>
      <w:proofErr w:type="gramStart"/>
      <w:r w:rsidRPr="006F54C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31007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431007">
        <w:rPr>
          <w:rFonts w:ascii="Times New Roman" w:hAnsi="Times New Roman" w:cs="Times New Roman"/>
          <w:color w:val="000000"/>
          <w:sz w:val="28"/>
          <w:szCs w:val="28"/>
        </w:rPr>
        <w:t xml:space="preserve">стройство основания площадки из песка, установка игрового оборудования, </w:t>
      </w:r>
      <w:r w:rsidR="0017664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31007">
        <w:rPr>
          <w:rFonts w:ascii="Times New Roman" w:hAnsi="Times New Roman" w:cs="Times New Roman"/>
          <w:color w:val="000000"/>
          <w:sz w:val="28"/>
          <w:szCs w:val="28"/>
        </w:rPr>
        <w:t>лагоустройство площадки.</w:t>
      </w:r>
    </w:p>
    <w:p w:rsidR="005E1490" w:rsidRDefault="005E1490" w:rsidP="00BA5470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Работы будут выполнены в границах </w:t>
      </w:r>
      <w:r w:rsidR="00431007">
        <w:rPr>
          <w:color w:val="000000"/>
          <w:sz w:val="27"/>
          <w:szCs w:val="27"/>
        </w:rPr>
        <w:t>д. Красногорка</w:t>
      </w:r>
      <w:r w:rsidR="00176649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района в составе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края.</w:t>
      </w:r>
    </w:p>
    <w:p w:rsidR="005E1490" w:rsidRDefault="005E1490" w:rsidP="00BA5470">
      <w:pPr>
        <w:pStyle w:val="a4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Общая стоимость реализации работ: </w:t>
      </w:r>
      <w:r w:rsidR="00431007">
        <w:rPr>
          <w:color w:val="000000"/>
          <w:sz w:val="27"/>
          <w:szCs w:val="27"/>
        </w:rPr>
        <w:t>681 621,50</w:t>
      </w:r>
      <w:r>
        <w:rPr>
          <w:color w:val="000000"/>
          <w:sz w:val="27"/>
          <w:szCs w:val="27"/>
        </w:rPr>
        <w:t xml:space="preserve"> руб., в т.ч. за счет средств бюджета Пермского края – </w:t>
      </w:r>
      <w:r w:rsidR="006F54C4">
        <w:rPr>
          <w:color w:val="000000"/>
          <w:sz w:val="27"/>
          <w:szCs w:val="27"/>
        </w:rPr>
        <w:t>500</w:t>
      </w:r>
      <w:r w:rsidR="0007434C">
        <w:rPr>
          <w:color w:val="000000"/>
          <w:sz w:val="27"/>
          <w:szCs w:val="27"/>
        </w:rPr>
        <w:t> </w:t>
      </w:r>
      <w:r w:rsidR="006F54C4">
        <w:rPr>
          <w:color w:val="000000"/>
          <w:sz w:val="27"/>
          <w:szCs w:val="27"/>
        </w:rPr>
        <w:t>000</w:t>
      </w:r>
      <w:r w:rsidR="0007434C">
        <w:rPr>
          <w:color w:val="000000"/>
          <w:sz w:val="27"/>
          <w:szCs w:val="27"/>
        </w:rPr>
        <w:t>,</w:t>
      </w:r>
      <w:r w:rsidR="006F54C4">
        <w:rPr>
          <w:color w:val="000000"/>
          <w:sz w:val="27"/>
          <w:szCs w:val="27"/>
        </w:rPr>
        <w:t>0</w:t>
      </w:r>
      <w:r w:rsidR="0007434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руб., за счет средств </w:t>
      </w:r>
      <w:r w:rsidR="00AD2BA5">
        <w:rPr>
          <w:color w:val="000000"/>
          <w:sz w:val="27"/>
          <w:szCs w:val="27"/>
        </w:rPr>
        <w:t xml:space="preserve">бюджета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– </w:t>
      </w:r>
      <w:r w:rsidR="00431007">
        <w:rPr>
          <w:color w:val="000000"/>
          <w:sz w:val="27"/>
          <w:szCs w:val="27"/>
        </w:rPr>
        <w:t>113 459,35</w:t>
      </w:r>
      <w:r>
        <w:rPr>
          <w:color w:val="000000"/>
          <w:sz w:val="27"/>
          <w:szCs w:val="27"/>
        </w:rPr>
        <w:t xml:space="preserve"> руб., за счет средств финансового участия граждан в размере 10% - </w:t>
      </w:r>
      <w:r w:rsidR="00431007">
        <w:rPr>
          <w:color w:val="000000"/>
          <w:sz w:val="27"/>
          <w:szCs w:val="27"/>
        </w:rPr>
        <w:t>68 162,15</w:t>
      </w:r>
      <w:r>
        <w:rPr>
          <w:color w:val="000000"/>
          <w:sz w:val="27"/>
          <w:szCs w:val="27"/>
        </w:rPr>
        <w:t xml:space="preserve"> руб.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Предполагаемый срок реализации проекта – до 01 октября 202</w:t>
      </w:r>
      <w:r w:rsidR="00431007">
        <w:rPr>
          <w:color w:val="000000"/>
          <w:sz w:val="27"/>
          <w:szCs w:val="27"/>
        </w:rPr>
        <w:t>6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года.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желающие жители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округа, достигшие шестнадцатилетнего возраста, могут представить в администрацию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626335">
        <w:rPr>
          <w:color w:val="000000"/>
          <w:sz w:val="27"/>
          <w:szCs w:val="27"/>
        </w:rPr>
        <w:t xml:space="preserve"> Пермского края</w:t>
      </w:r>
      <w:r>
        <w:rPr>
          <w:color w:val="000000"/>
          <w:sz w:val="27"/>
          <w:szCs w:val="27"/>
        </w:rPr>
        <w:t xml:space="preserve"> свои замечания и предложения по инициативному проекту. Замечания и предложения принимаются уполномоченным органом администрации – Финансовым управлением администрации </w:t>
      </w:r>
      <w:proofErr w:type="spellStart"/>
      <w:r>
        <w:rPr>
          <w:color w:val="000000"/>
          <w:sz w:val="27"/>
          <w:szCs w:val="27"/>
        </w:rPr>
        <w:t>Уинского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 Пермского края в рабочие дни с 09.00 до 17.12 час. в </w:t>
      </w:r>
      <w:proofErr w:type="spellStart"/>
      <w:r>
        <w:rPr>
          <w:color w:val="000000"/>
          <w:sz w:val="27"/>
          <w:szCs w:val="27"/>
        </w:rPr>
        <w:t>каб</w:t>
      </w:r>
      <w:proofErr w:type="spellEnd"/>
      <w:r>
        <w:rPr>
          <w:color w:val="000000"/>
          <w:sz w:val="27"/>
          <w:szCs w:val="27"/>
        </w:rPr>
        <w:t>. 33 (с</w:t>
      </w:r>
      <w:r w:rsidR="00626335">
        <w:rPr>
          <w:color w:val="000000"/>
          <w:sz w:val="27"/>
          <w:szCs w:val="27"/>
        </w:rPr>
        <w:t xml:space="preserve">. </w:t>
      </w:r>
      <w:proofErr w:type="spellStart"/>
      <w:r w:rsidR="00626335">
        <w:rPr>
          <w:color w:val="000000"/>
          <w:sz w:val="27"/>
          <w:szCs w:val="27"/>
        </w:rPr>
        <w:t>Уинское</w:t>
      </w:r>
      <w:proofErr w:type="spellEnd"/>
      <w:r w:rsidR="00626335">
        <w:rPr>
          <w:color w:val="000000"/>
          <w:sz w:val="27"/>
          <w:szCs w:val="27"/>
        </w:rPr>
        <w:t>, ул. Коммунистическая).</w:t>
      </w:r>
    </w:p>
    <w:p w:rsidR="005E1490" w:rsidRDefault="005E1490" w:rsidP="00C87B09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при</w:t>
      </w:r>
      <w:r w:rsidR="00C87B09">
        <w:rPr>
          <w:color w:val="000000"/>
          <w:sz w:val="27"/>
          <w:szCs w:val="27"/>
        </w:rPr>
        <w:t xml:space="preserve">ема замечаний и предложений до </w:t>
      </w:r>
      <w:r w:rsidR="006F54C4">
        <w:rPr>
          <w:color w:val="000000"/>
          <w:sz w:val="27"/>
          <w:szCs w:val="27"/>
        </w:rPr>
        <w:t>15</w:t>
      </w:r>
      <w:r>
        <w:rPr>
          <w:color w:val="000000"/>
          <w:sz w:val="27"/>
          <w:szCs w:val="27"/>
        </w:rPr>
        <w:t xml:space="preserve"> сентября 202</w:t>
      </w:r>
      <w:r w:rsidR="006F54C4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(включительно).</w:t>
      </w:r>
    </w:p>
    <w:p w:rsidR="00C61FB2" w:rsidRDefault="00191DB5" w:rsidP="00C87B09">
      <w:pPr>
        <w:tabs>
          <w:tab w:val="left" w:pos="5670"/>
        </w:tabs>
        <w:jc w:val="both"/>
      </w:pPr>
      <w:r>
        <w:tab/>
      </w:r>
    </w:p>
    <w:sectPr w:rsidR="00C61FB2" w:rsidSect="005E149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57C"/>
    <w:rsid w:val="000152EE"/>
    <w:rsid w:val="0007434C"/>
    <w:rsid w:val="00093589"/>
    <w:rsid w:val="00176649"/>
    <w:rsid w:val="00191DB5"/>
    <w:rsid w:val="00335BC9"/>
    <w:rsid w:val="003A7DB8"/>
    <w:rsid w:val="00431007"/>
    <w:rsid w:val="005E1490"/>
    <w:rsid w:val="00626335"/>
    <w:rsid w:val="006F54C4"/>
    <w:rsid w:val="0075157C"/>
    <w:rsid w:val="007848B8"/>
    <w:rsid w:val="007B251E"/>
    <w:rsid w:val="008C7A0E"/>
    <w:rsid w:val="00972C24"/>
    <w:rsid w:val="00A231EF"/>
    <w:rsid w:val="00AB12A2"/>
    <w:rsid w:val="00AB6B0A"/>
    <w:rsid w:val="00AD2BA5"/>
    <w:rsid w:val="00AD75E9"/>
    <w:rsid w:val="00B40FBC"/>
    <w:rsid w:val="00B612CA"/>
    <w:rsid w:val="00BA5470"/>
    <w:rsid w:val="00C61FB2"/>
    <w:rsid w:val="00C87B09"/>
    <w:rsid w:val="00CB0550"/>
    <w:rsid w:val="00E33982"/>
    <w:rsid w:val="00F17D26"/>
    <w:rsid w:val="00F5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8</cp:revision>
  <cp:lastPrinted>2021-08-26T09:19:00Z</cp:lastPrinted>
  <dcterms:created xsi:type="dcterms:W3CDTF">2023-09-18T04:13:00Z</dcterms:created>
  <dcterms:modified xsi:type="dcterms:W3CDTF">2025-09-15T05:16:00Z</dcterms:modified>
</cp:coreProperties>
</file>